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42E6" w14:textId="77777777"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14:paraId="35E1731B" w14:textId="77777777"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2509AEE6" w14:textId="77777777"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7F876A18" w14:textId="6F105A16" w:rsidR="00B52DD6" w:rsidRDefault="00A8361C" w:rsidP="00AE0167">
      <w:pPr>
        <w:spacing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E06952">
        <w:rPr>
          <w:rFonts w:ascii="Teko" w:eastAsia="Teko" w:hAnsi="Teko" w:cs="Teko"/>
          <w:b/>
          <w:sz w:val="26"/>
          <w:szCs w:val="26"/>
        </w:rPr>
        <w:t xml:space="preserve">Programa </w:t>
      </w:r>
      <w:r w:rsidR="00322835" w:rsidRPr="00322835">
        <w:rPr>
          <w:rFonts w:ascii="Teko" w:eastAsia="Teko" w:hAnsi="Teko" w:cs="Teko"/>
          <w:b/>
          <w:sz w:val="26"/>
          <w:szCs w:val="26"/>
        </w:rPr>
        <w:t xml:space="preserve">de Especialización en </w:t>
      </w:r>
      <w:r w:rsidR="00AE0167" w:rsidRPr="00AE0167">
        <w:rPr>
          <w:rFonts w:ascii="Teko" w:eastAsia="Teko" w:hAnsi="Teko" w:cs="Teko"/>
          <w:b/>
          <w:sz w:val="26"/>
          <w:szCs w:val="26"/>
        </w:rPr>
        <w:t>Supervisor de Seguridad, Salud en el Trabajo y Medio Ambiente</w:t>
      </w:r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0" w:name="_gjdgxs" w:colFirst="0" w:colLast="0"/>
      <w:bookmarkEnd w:id="0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7D3F3F">
        <w:rPr>
          <w:rFonts w:ascii="Teko" w:eastAsia="Teko" w:hAnsi="Teko" w:cs="Teko"/>
          <w:b/>
          <w:sz w:val="26"/>
          <w:szCs w:val="28"/>
        </w:rPr>
        <w:t>Horario</w:t>
      </w:r>
      <w:r w:rsidR="00322835">
        <w:rPr>
          <w:rFonts w:ascii="Teko" w:eastAsia="Teko" w:hAnsi="Teko" w:cs="Teko"/>
          <w:b/>
          <w:sz w:val="26"/>
          <w:szCs w:val="28"/>
        </w:rPr>
        <w:t xml:space="preserve"> de </w:t>
      </w:r>
      <w:r w:rsidR="007D3F3F">
        <w:rPr>
          <w:rFonts w:ascii="Teko" w:eastAsia="Teko" w:hAnsi="Teko" w:cs="Teko"/>
          <w:b/>
          <w:sz w:val="26"/>
          <w:szCs w:val="28"/>
        </w:rPr>
        <w:t>c</w:t>
      </w:r>
      <w:r w:rsidR="00322835">
        <w:rPr>
          <w:rFonts w:ascii="Teko" w:eastAsia="Teko" w:hAnsi="Teko" w:cs="Teko"/>
          <w:b/>
          <w:sz w:val="26"/>
          <w:szCs w:val="28"/>
        </w:rPr>
        <w:t xml:space="preserve">lases: </w:t>
      </w:r>
      <w:r w:rsidR="00AE0167" w:rsidRPr="00AE0167">
        <w:rPr>
          <w:rFonts w:ascii="Teko" w:eastAsia="Teko" w:hAnsi="Teko" w:cs="Teko"/>
          <w:b/>
          <w:sz w:val="26"/>
          <w:szCs w:val="28"/>
        </w:rPr>
        <w:t>Domingos</w:t>
      </w:r>
      <w:r w:rsidR="00AE0167">
        <w:rPr>
          <w:rFonts w:ascii="Teko" w:eastAsia="Teko" w:hAnsi="Teko" w:cs="Teko"/>
          <w:b/>
          <w:sz w:val="26"/>
          <w:szCs w:val="28"/>
        </w:rPr>
        <w:t xml:space="preserve"> </w:t>
      </w:r>
      <w:r w:rsidR="00AE0167" w:rsidRPr="00AE0167">
        <w:rPr>
          <w:rFonts w:ascii="Teko" w:eastAsia="Teko" w:hAnsi="Teko" w:cs="Teko"/>
          <w:b/>
          <w:sz w:val="26"/>
          <w:szCs w:val="28"/>
        </w:rPr>
        <w:t>8:00 a 14:00 horas</w:t>
      </w:r>
    </w:p>
    <w:p w14:paraId="08FE11EF" w14:textId="77777777" w:rsidR="00CA2418" w:rsidRPr="009E7DEB" w:rsidRDefault="00B52DD6" w:rsidP="00B52DD6">
      <w:pPr>
        <w:spacing w:line="240" w:lineRule="auto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 xml:space="preserve">1. </w:t>
      </w:r>
      <w:r w:rsidR="000E71F6"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 w14:paraId="2B30F3C5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B101" w14:textId="77777777"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D292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7F380D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994C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9BA7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14F2FC" w14:textId="77777777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532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EEF6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82D82" w14:textId="77777777"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14:paraId="01069B6A" w14:textId="77777777"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14:paraId="7584D40C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3C7C674" w14:textId="77777777"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242E5120" w14:textId="77777777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72C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363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7630AB" w14:textId="77777777"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B3610C6" w14:textId="77777777"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165BEEE9" w14:textId="77777777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0042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5B05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63E0" w14:textId="77777777"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14:paraId="46D66EA7" w14:textId="77777777"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D4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CA6A865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2055" w14:textId="77777777"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45D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096E941" w14:textId="77777777"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14:paraId="687F5627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0"/>
          <w:szCs w:val="24"/>
        </w:rPr>
      </w:pPr>
      <w:r w:rsidRPr="00B52DD6">
        <w:rPr>
          <w:rFonts w:ascii="Teko" w:eastAsia="Teko" w:hAnsi="Teko" w:cs="Teko"/>
          <w:b/>
          <w:sz w:val="24"/>
          <w:szCs w:val="28"/>
        </w:rPr>
        <w:t>Información Laboral Actual</w:t>
      </w:r>
      <w:r w:rsidRPr="00B52DD6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 w14:paraId="534C5358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F39A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48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81B34AA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4530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923B3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6C01ECD" w14:textId="77777777"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14:paraId="636A508F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B52DD6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 w14:paraId="5D39B1D5" w14:textId="77777777">
        <w:tc>
          <w:tcPr>
            <w:tcW w:w="2269" w:type="dxa"/>
          </w:tcPr>
          <w:p w14:paraId="00A17B5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14:paraId="4E05A4A7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98A71A9" w14:textId="45FE2804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</w:t>
            </w:r>
            <w:r w:rsidR="00AE0167">
              <w:rPr>
                <w:rFonts w:ascii="Teko" w:eastAsia="Teko" w:hAnsi="Teko" w:cs="Teko"/>
                <w:sz w:val="24"/>
                <w:szCs w:val="28"/>
              </w:rPr>
              <w:t>s</w:t>
            </w:r>
            <w:r w:rsidRPr="009E7DEB">
              <w:rPr>
                <w:rFonts w:ascii="Teko" w:eastAsia="Teko" w:hAnsi="Teko" w:cs="Teko"/>
                <w:sz w:val="24"/>
                <w:szCs w:val="28"/>
              </w:rPr>
              <w:t>eguridad</w:t>
            </w:r>
          </w:p>
        </w:tc>
        <w:tc>
          <w:tcPr>
            <w:tcW w:w="564" w:type="dxa"/>
          </w:tcPr>
          <w:p w14:paraId="5F374146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D0154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7ACE73B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AC80A6E" w14:textId="77777777">
        <w:tc>
          <w:tcPr>
            <w:tcW w:w="2269" w:type="dxa"/>
          </w:tcPr>
          <w:p w14:paraId="0968128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Hadoop/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Hive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/Impala</w:t>
            </w:r>
          </w:p>
        </w:tc>
        <w:tc>
          <w:tcPr>
            <w:tcW w:w="708" w:type="dxa"/>
          </w:tcPr>
          <w:p w14:paraId="789B3F7F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76DFDA6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4CA9795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B25F3D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 xml:space="preserve">Machine 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Learning</w:t>
            </w:r>
            <w:proofErr w:type="spellEnd"/>
          </w:p>
        </w:tc>
        <w:tc>
          <w:tcPr>
            <w:tcW w:w="567" w:type="dxa"/>
          </w:tcPr>
          <w:p w14:paraId="2A08483D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98CB7B4" w14:textId="77777777">
        <w:tc>
          <w:tcPr>
            <w:tcW w:w="2269" w:type="dxa"/>
          </w:tcPr>
          <w:p w14:paraId="0744CF44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14:paraId="75D02B1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E12AEFB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3DCFBCE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8EF56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386A856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AFCEE94" w14:textId="77777777">
        <w:tc>
          <w:tcPr>
            <w:tcW w:w="2269" w:type="dxa"/>
          </w:tcPr>
          <w:p w14:paraId="567054D3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2E72F3B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14:paraId="6708B564" w14:textId="77777777" w:rsidTr="0009061D">
        <w:trPr>
          <w:trHeight w:val="695"/>
        </w:trPr>
        <w:tc>
          <w:tcPr>
            <w:tcW w:w="2269" w:type="dxa"/>
          </w:tcPr>
          <w:p w14:paraId="24596C99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14:paraId="15A7F257" w14:textId="1BED5631" w:rsidR="0009061D" w:rsidRPr="009E7DEB" w:rsidRDefault="00AE0167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(Redes sociales, Correo electrónico, TV, Radio, Publicidad impresa, amigo o familiar, otros) Indicar: </w:t>
            </w:r>
          </w:p>
        </w:tc>
      </w:tr>
    </w:tbl>
    <w:p w14:paraId="5423A999" w14:textId="77777777"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72E3E7A" w14:textId="77777777" w:rsidR="007810AA" w:rsidRPr="00CA2418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14:paraId="441FBDBD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14:paraId="549733A3" w14:textId="77777777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14:paraId="10BED96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4A6DA73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1730B1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64B3B1A4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CB2DB62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691B76A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47A4E9C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1CA950E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57B3542D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3F361CE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N°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 xml:space="preserve">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19FF70A9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91B3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14:paraId="2B9A40C3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34A60D0E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15B12C4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48FD334E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614FA421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14:paraId="47588238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1" w:name="_30j0zll" w:colFirst="0" w:colLast="0"/>
      <w:bookmarkEnd w:id="1"/>
    </w:p>
    <w:p w14:paraId="29887E54" w14:textId="77777777"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4632A23" w14:textId="77777777"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14:paraId="1B5487D0" w14:textId="77777777"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14:paraId="14EAFD39" w14:textId="77777777"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6FDB" w14:textId="77777777" w:rsidR="00130260" w:rsidRDefault="00130260">
      <w:pPr>
        <w:spacing w:after="0" w:line="240" w:lineRule="auto"/>
      </w:pPr>
      <w:r>
        <w:separator/>
      </w:r>
    </w:p>
  </w:endnote>
  <w:endnote w:type="continuationSeparator" w:id="0">
    <w:p w14:paraId="27580890" w14:textId="77777777" w:rsidR="00130260" w:rsidRDefault="0013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3F12" w14:textId="77777777" w:rsidR="007810AA" w:rsidRPr="003E3912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16"/>
        <w:szCs w:val="24"/>
      </w:rPr>
    </w:pPr>
    <w:r w:rsidRPr="003E3912">
      <w:rPr>
        <w:rFonts w:ascii="Teko" w:eastAsia="Teko" w:hAnsi="Teko" w:cs="Teko"/>
        <w:b/>
        <w:sz w:val="14"/>
      </w:rPr>
      <w:t>Av. Túpac Amaru 210 – Rímac | Teléfonos: 481-1070 anexo 7004</w:t>
    </w:r>
    <w:r w:rsidRPr="003E3912">
      <w:rPr>
        <w:rFonts w:ascii="Teko" w:eastAsia="Teko" w:hAnsi="Teko" w:cs="Teko"/>
        <w:b/>
        <w:sz w:val="14"/>
      </w:rPr>
      <w:br/>
    </w:r>
    <w:r w:rsidR="005A2EE2" w:rsidRPr="003E3912">
      <w:rPr>
        <w:rFonts w:ascii="Teko" w:eastAsia="Teko" w:hAnsi="Teko" w:cs="Teko"/>
        <w:b/>
        <w:sz w:val="14"/>
      </w:rPr>
      <w:t>programas.ctic</w:t>
    </w:r>
    <w:r w:rsidRPr="003E3912">
      <w:rPr>
        <w:rFonts w:ascii="Teko" w:eastAsia="Teko" w:hAnsi="Teko" w:cs="Teko"/>
        <w:b/>
        <w:sz w:val="14"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C610" w14:textId="77777777" w:rsidR="00130260" w:rsidRDefault="00130260">
      <w:pPr>
        <w:spacing w:after="0" w:line="240" w:lineRule="auto"/>
      </w:pPr>
      <w:r>
        <w:separator/>
      </w:r>
    </w:p>
  </w:footnote>
  <w:footnote w:type="continuationSeparator" w:id="0">
    <w:p w14:paraId="130A20F9" w14:textId="77777777" w:rsidR="00130260" w:rsidRDefault="0013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DCA3" w14:textId="77777777"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D40B6C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5C6D62C" w14:textId="77777777"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5085873" wp14:editId="4C35E9F3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328B4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220D6F9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787F94E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1813F75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66C52F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7B9A"/>
    <w:multiLevelType w:val="hybridMultilevel"/>
    <w:tmpl w:val="9CE81342"/>
    <w:lvl w:ilvl="0" w:tplc="E444CAE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30260"/>
    <w:rsid w:val="00170B41"/>
    <w:rsid w:val="001E7C1B"/>
    <w:rsid w:val="002D3F24"/>
    <w:rsid w:val="002D63B5"/>
    <w:rsid w:val="00322835"/>
    <w:rsid w:val="0033001C"/>
    <w:rsid w:val="00341881"/>
    <w:rsid w:val="00367268"/>
    <w:rsid w:val="003E3912"/>
    <w:rsid w:val="00497C74"/>
    <w:rsid w:val="004A5B1F"/>
    <w:rsid w:val="00552CEA"/>
    <w:rsid w:val="005A2EE2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7D3F3F"/>
    <w:rsid w:val="0082477B"/>
    <w:rsid w:val="0084677E"/>
    <w:rsid w:val="0087766E"/>
    <w:rsid w:val="008D79FB"/>
    <w:rsid w:val="00957278"/>
    <w:rsid w:val="0096578F"/>
    <w:rsid w:val="00997EAD"/>
    <w:rsid w:val="009A23F4"/>
    <w:rsid w:val="009D391D"/>
    <w:rsid w:val="009E7DEB"/>
    <w:rsid w:val="009F3E86"/>
    <w:rsid w:val="009F5B10"/>
    <w:rsid w:val="00A1613F"/>
    <w:rsid w:val="00A54B01"/>
    <w:rsid w:val="00A6517D"/>
    <w:rsid w:val="00A8361C"/>
    <w:rsid w:val="00AE0167"/>
    <w:rsid w:val="00B21F5D"/>
    <w:rsid w:val="00B23327"/>
    <w:rsid w:val="00B25A70"/>
    <w:rsid w:val="00B52DD6"/>
    <w:rsid w:val="00BD3002"/>
    <w:rsid w:val="00BE22D4"/>
    <w:rsid w:val="00C87DEA"/>
    <w:rsid w:val="00CA11D2"/>
    <w:rsid w:val="00CA2418"/>
    <w:rsid w:val="00CA357E"/>
    <w:rsid w:val="00CB1DB4"/>
    <w:rsid w:val="00CE3CCF"/>
    <w:rsid w:val="00D4020A"/>
    <w:rsid w:val="00DA1599"/>
    <w:rsid w:val="00DF5ADE"/>
    <w:rsid w:val="00E03B69"/>
    <w:rsid w:val="00E06952"/>
    <w:rsid w:val="00EA320D"/>
    <w:rsid w:val="00F15401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7FFF9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CAROLA</cp:lastModifiedBy>
  <cp:revision>2</cp:revision>
  <dcterms:created xsi:type="dcterms:W3CDTF">2021-06-28T21:25:00Z</dcterms:created>
  <dcterms:modified xsi:type="dcterms:W3CDTF">2021-06-28T21:25:00Z</dcterms:modified>
</cp:coreProperties>
</file>